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95" w:rsidRPr="00B34FDA" w:rsidRDefault="003F1795" w:rsidP="003F1795">
      <w:pPr>
        <w:jc w:val="center"/>
        <w:rPr>
          <w:sz w:val="32"/>
          <w:szCs w:val="32"/>
        </w:rPr>
      </w:pPr>
      <w:r w:rsidRPr="00B34FDA">
        <w:rPr>
          <w:sz w:val="32"/>
          <w:szCs w:val="32"/>
        </w:rPr>
        <w:t xml:space="preserve">Rubric for </w:t>
      </w:r>
      <w:r w:rsidR="001A6D40">
        <w:rPr>
          <w:sz w:val="32"/>
          <w:szCs w:val="32"/>
        </w:rPr>
        <w:t>Classroom Discussion</w:t>
      </w:r>
    </w:p>
    <w:tbl>
      <w:tblPr>
        <w:tblStyle w:val="TableGrid"/>
        <w:tblW w:w="0" w:type="auto"/>
        <w:tblLook w:val="00BF"/>
      </w:tblPr>
      <w:tblGrid>
        <w:gridCol w:w="1805"/>
        <w:gridCol w:w="617"/>
        <w:gridCol w:w="2690"/>
        <w:gridCol w:w="2682"/>
        <w:gridCol w:w="2688"/>
        <w:gridCol w:w="2694"/>
      </w:tblGrid>
      <w:tr w:rsidR="003F1795">
        <w:tc>
          <w:tcPr>
            <w:tcW w:w="13176" w:type="dxa"/>
            <w:gridSpan w:val="6"/>
          </w:tcPr>
          <w:p w:rsidR="005471EA" w:rsidRDefault="003F1795" w:rsidP="005471EA">
            <w:pPr>
              <w:ind w:left="2160" w:hanging="2160"/>
              <w:rPr>
                <w:i/>
              </w:rPr>
            </w:pPr>
            <w:r>
              <w:t>Task Description:</w:t>
            </w:r>
            <w:r w:rsidR="001E3CC1">
              <w:t xml:space="preserve"> </w:t>
            </w:r>
            <w:r w:rsidR="005471EA">
              <w:t xml:space="preserve">   </w:t>
            </w:r>
            <w:r w:rsidR="005471EA" w:rsidRPr="005471EA">
              <w:rPr>
                <w:color w:val="FF0000"/>
              </w:rPr>
              <w:t xml:space="preserve">(Teacher </w:t>
            </w:r>
            <w:r w:rsidR="00971D12">
              <w:rPr>
                <w:color w:val="FF0000"/>
              </w:rPr>
              <w:t>may</w:t>
            </w:r>
            <w:r w:rsidR="0033069B">
              <w:rPr>
                <w:color w:val="FF0000"/>
              </w:rPr>
              <w:t xml:space="preserve"> explain</w:t>
            </w:r>
            <w:r w:rsidR="005471EA" w:rsidRPr="005471EA">
              <w:rPr>
                <w:color w:val="FF0000"/>
              </w:rPr>
              <w:t xml:space="preserve"> specific assignment in this space.)</w:t>
            </w:r>
          </w:p>
          <w:p w:rsidR="003F1795" w:rsidRDefault="005471EA" w:rsidP="005471EA">
            <w:pPr>
              <w:ind w:left="2160" w:hanging="2160"/>
            </w:pPr>
            <w:r>
              <w:t xml:space="preserve"> </w:t>
            </w:r>
          </w:p>
          <w:p w:rsidR="00875EE8" w:rsidRDefault="00875EE8" w:rsidP="005471EA">
            <w:pPr>
              <w:ind w:left="2160" w:hanging="2160"/>
            </w:pPr>
          </w:p>
        </w:tc>
      </w:tr>
      <w:tr w:rsidR="00BE2D2B">
        <w:trPr>
          <w:cantSplit/>
          <w:trHeight w:val="802"/>
        </w:trPr>
        <w:tc>
          <w:tcPr>
            <w:tcW w:w="1672" w:type="dxa"/>
            <w:shd w:val="clear" w:color="auto" w:fill="auto"/>
            <w:vAlign w:val="center"/>
          </w:tcPr>
          <w:p w:rsidR="004065FE" w:rsidRPr="00FB527B" w:rsidRDefault="004065FE">
            <w:pPr>
              <w:rPr>
                <w:sz w:val="22"/>
                <w:szCs w:val="22"/>
              </w:rPr>
            </w:pPr>
            <w:r w:rsidRPr="00FB527B">
              <w:rPr>
                <w:sz w:val="22"/>
                <w:szCs w:val="22"/>
              </w:rPr>
              <w:t>Criteria</w:t>
            </w:r>
          </w:p>
        </w:tc>
        <w:tc>
          <w:tcPr>
            <w:tcW w:w="617" w:type="dxa"/>
            <w:shd w:val="clear" w:color="auto" w:fill="auto"/>
            <w:textDirection w:val="btLr"/>
            <w:vAlign w:val="center"/>
          </w:tcPr>
          <w:p w:rsidR="004065FE" w:rsidRPr="00FB527B" w:rsidRDefault="004065FE" w:rsidP="004065FE">
            <w:pPr>
              <w:ind w:left="113" w:right="113"/>
              <w:rPr>
                <w:sz w:val="18"/>
                <w:szCs w:val="18"/>
              </w:rPr>
            </w:pPr>
            <w:r w:rsidRPr="00FB527B">
              <w:rPr>
                <w:sz w:val="18"/>
                <w:szCs w:val="18"/>
              </w:rPr>
              <w:t>weight</w:t>
            </w:r>
          </w:p>
        </w:tc>
        <w:tc>
          <w:tcPr>
            <w:tcW w:w="2721" w:type="dxa"/>
            <w:vAlign w:val="center"/>
          </w:tcPr>
          <w:p w:rsidR="004065FE" w:rsidRDefault="001A6D40" w:rsidP="00142161">
            <w:pPr>
              <w:ind w:left="274" w:hanging="274"/>
              <w:jc w:val="center"/>
            </w:pPr>
            <w:r>
              <w:t>Exemplary</w:t>
            </w:r>
          </w:p>
        </w:tc>
        <w:tc>
          <w:tcPr>
            <w:tcW w:w="2722" w:type="dxa"/>
            <w:vAlign w:val="center"/>
          </w:tcPr>
          <w:p w:rsidR="004065FE" w:rsidRDefault="001A6D40" w:rsidP="00142161">
            <w:pPr>
              <w:jc w:val="center"/>
            </w:pPr>
            <w:r>
              <w:t>Effective</w:t>
            </w:r>
          </w:p>
        </w:tc>
        <w:tc>
          <w:tcPr>
            <w:tcW w:w="272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065FE" w:rsidRPr="001B08E3" w:rsidRDefault="001A6D40" w:rsidP="00142161">
            <w:pPr>
              <w:ind w:left="120" w:hanging="180"/>
              <w:jc w:val="center"/>
            </w:pPr>
            <w:r>
              <w:t>Minimal</w:t>
            </w:r>
          </w:p>
        </w:tc>
        <w:tc>
          <w:tcPr>
            <w:tcW w:w="2722" w:type="dxa"/>
            <w:shd w:val="clear" w:color="auto" w:fill="auto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:rsidR="004065FE" w:rsidRPr="001E3CC1" w:rsidRDefault="001A6D40" w:rsidP="00142161">
            <w:pPr>
              <w:ind w:left="-92"/>
              <w:jc w:val="center"/>
              <w:rPr>
                <w:szCs w:val="24"/>
              </w:rPr>
            </w:pPr>
            <w:r>
              <w:rPr>
                <w:szCs w:val="24"/>
              </w:rPr>
              <w:t>Unsatisfactory</w:t>
            </w:r>
          </w:p>
        </w:tc>
      </w:tr>
      <w:tr w:rsidR="00BE2D2B" w:rsidRPr="007B1705">
        <w:trPr>
          <w:trHeight w:val="1342"/>
        </w:trPr>
        <w:tc>
          <w:tcPr>
            <w:tcW w:w="1672" w:type="dxa"/>
            <w:shd w:val="clear" w:color="auto" w:fill="auto"/>
            <w:vAlign w:val="center"/>
          </w:tcPr>
          <w:p w:rsidR="004065FE" w:rsidRPr="005B4001" w:rsidRDefault="001A6D40">
            <w:pPr>
              <w:rPr>
                <w:b/>
                <w:szCs w:val="24"/>
              </w:rPr>
            </w:pPr>
            <w:r w:rsidRPr="005B4001">
              <w:rPr>
                <w:b/>
                <w:szCs w:val="24"/>
              </w:rPr>
              <w:t>Level of Engagement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4065FE" w:rsidRPr="004065FE" w:rsidRDefault="00142161">
            <w:pPr>
              <w:rPr>
                <w:sz w:val="20"/>
              </w:rPr>
            </w:pPr>
            <w:r>
              <w:rPr>
                <w:sz w:val="20"/>
              </w:rPr>
              <w:t>50</w:t>
            </w:r>
            <w:r w:rsidR="001E3CC1">
              <w:rPr>
                <w:sz w:val="20"/>
              </w:rPr>
              <w:t>%</w:t>
            </w:r>
          </w:p>
        </w:tc>
        <w:tc>
          <w:tcPr>
            <w:tcW w:w="272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42161" w:rsidRPr="001A6D40" w:rsidRDefault="001A6D40" w:rsidP="002352B6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274" w:hanging="274"/>
              <w:rPr>
                <w:b/>
                <w:sz w:val="20"/>
                <w:u w:val="words"/>
              </w:rPr>
            </w:pPr>
            <w:r>
              <w:rPr>
                <w:sz w:val="20"/>
              </w:rPr>
              <w:t>Contributes to class activities by offering quality ideas and asking appropriate questions on a regular basis</w:t>
            </w:r>
          </w:p>
          <w:p w:rsidR="001A6D40" w:rsidRPr="001A6D40" w:rsidRDefault="001A6D40" w:rsidP="002352B6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274" w:hanging="274"/>
              <w:rPr>
                <w:b/>
                <w:sz w:val="20"/>
                <w:u w:val="words"/>
              </w:rPr>
            </w:pPr>
            <w:r>
              <w:rPr>
                <w:sz w:val="20"/>
              </w:rPr>
              <w:t>Actively engages others in class discussions by inviting their comments</w:t>
            </w:r>
          </w:p>
          <w:p w:rsidR="001A6D40" w:rsidRPr="001A6D40" w:rsidRDefault="001A6D40" w:rsidP="002352B6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274" w:hanging="274"/>
              <w:rPr>
                <w:b/>
                <w:sz w:val="20"/>
                <w:u w:val="words"/>
              </w:rPr>
            </w:pPr>
            <w:r>
              <w:rPr>
                <w:sz w:val="20"/>
              </w:rPr>
              <w:t>Constructively challenges the accuracy and relevance of statements made</w:t>
            </w:r>
          </w:p>
          <w:p w:rsidR="001A6D40" w:rsidRPr="002352B6" w:rsidRDefault="001A6D40" w:rsidP="002352B6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274" w:hanging="274"/>
              <w:rPr>
                <w:b/>
                <w:sz w:val="20"/>
                <w:u w:val="words"/>
              </w:rPr>
            </w:pPr>
            <w:r>
              <w:rPr>
                <w:sz w:val="20"/>
              </w:rPr>
              <w:t>Effectively identifies and summarizes main points</w:t>
            </w:r>
          </w:p>
        </w:tc>
        <w:tc>
          <w:tcPr>
            <w:tcW w:w="27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42161" w:rsidRDefault="001A6D40" w:rsidP="005471EA">
            <w:pPr>
              <w:numPr>
                <w:ilvl w:val="0"/>
                <w:numId w:val="1"/>
              </w:numPr>
              <w:tabs>
                <w:tab w:val="clear" w:pos="72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Contributes to class activities by offering ideas and asking questions on a regular basis</w:t>
            </w:r>
          </w:p>
          <w:p w:rsidR="001A6D40" w:rsidRDefault="001A6D40" w:rsidP="005471EA">
            <w:pPr>
              <w:numPr>
                <w:ilvl w:val="0"/>
                <w:numId w:val="1"/>
              </w:numPr>
              <w:tabs>
                <w:tab w:val="clear" w:pos="72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 xml:space="preserve">Often engages others in class discussions by inviting their comments </w:t>
            </w:r>
          </w:p>
          <w:p w:rsidR="001A6D40" w:rsidRDefault="001A6D40" w:rsidP="005471EA">
            <w:pPr>
              <w:numPr>
                <w:ilvl w:val="0"/>
                <w:numId w:val="1"/>
              </w:numPr>
              <w:tabs>
                <w:tab w:val="clear" w:pos="72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Challenges the accuracy and relevance of statements made</w:t>
            </w:r>
          </w:p>
          <w:p w:rsidR="001A6D40" w:rsidRPr="005B1842" w:rsidRDefault="001A6D40" w:rsidP="005471EA">
            <w:pPr>
              <w:numPr>
                <w:ilvl w:val="0"/>
                <w:numId w:val="1"/>
              </w:numPr>
              <w:tabs>
                <w:tab w:val="clear" w:pos="72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Identifies and summarizes main points</w:t>
            </w:r>
          </w:p>
        </w:tc>
        <w:tc>
          <w:tcPr>
            <w:tcW w:w="272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42161" w:rsidRDefault="001A6D40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2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Occasionally contributes to class activities by offering ideas and asking questions</w:t>
            </w:r>
          </w:p>
          <w:p w:rsidR="001A6D40" w:rsidRDefault="001A6D40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2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Sometimes engages others in class discussions</w:t>
            </w:r>
          </w:p>
          <w:p w:rsidR="001A6D40" w:rsidRDefault="001A6D40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2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Sometimes has an understanding of main points</w:t>
            </w:r>
          </w:p>
          <w:p w:rsidR="005B4001" w:rsidRPr="003F1795" w:rsidRDefault="005B4001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2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Identifies and summarizes some of the main points</w:t>
            </w:r>
          </w:p>
        </w:tc>
        <w:tc>
          <w:tcPr>
            <w:tcW w:w="272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42161" w:rsidRDefault="001A6D40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Fails to contribute to class activities</w:t>
            </w:r>
          </w:p>
          <w:p w:rsidR="001A6D40" w:rsidRDefault="001A6D40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Fails to invite comment/opinions from other students</w:t>
            </w:r>
          </w:p>
          <w:p w:rsidR="001A6D40" w:rsidRDefault="001A6D40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Demonstrates little understanding of main points</w:t>
            </w:r>
          </w:p>
          <w:p w:rsidR="005B4001" w:rsidRPr="003F1795" w:rsidRDefault="005B4001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Does not identify or summarize main points</w:t>
            </w:r>
          </w:p>
        </w:tc>
      </w:tr>
      <w:tr w:rsidR="00BE2D2B" w:rsidRPr="007B1705">
        <w:trPr>
          <w:trHeight w:val="1045"/>
        </w:trPr>
        <w:tc>
          <w:tcPr>
            <w:tcW w:w="1672" w:type="dxa"/>
            <w:shd w:val="clear" w:color="auto" w:fill="auto"/>
            <w:vAlign w:val="center"/>
          </w:tcPr>
          <w:p w:rsidR="004065FE" w:rsidRPr="005B4001" w:rsidRDefault="001A6D40">
            <w:pPr>
              <w:rPr>
                <w:b/>
                <w:szCs w:val="24"/>
              </w:rPr>
            </w:pPr>
            <w:r w:rsidRPr="005B4001">
              <w:rPr>
                <w:b/>
                <w:szCs w:val="24"/>
              </w:rPr>
              <w:t>Preparedness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4065FE" w:rsidRPr="004065FE" w:rsidRDefault="001A6D40">
            <w:pPr>
              <w:rPr>
                <w:sz w:val="20"/>
              </w:rPr>
            </w:pPr>
            <w:r>
              <w:rPr>
                <w:sz w:val="20"/>
              </w:rPr>
              <w:t>25</w:t>
            </w:r>
            <w:r w:rsidR="001E3CC1">
              <w:rPr>
                <w:sz w:val="20"/>
              </w:rPr>
              <w:t>%</w:t>
            </w:r>
          </w:p>
        </w:tc>
        <w:tc>
          <w:tcPr>
            <w:tcW w:w="272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A6D40" w:rsidRDefault="001A6D40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Always prepared for class with assignments and required materials</w:t>
            </w:r>
          </w:p>
          <w:p w:rsidR="00BE2D2B" w:rsidRPr="009B0ED9" w:rsidRDefault="001A6D40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Accurately expresses foundational knowledge pertaining to issues raised during the discussion</w:t>
            </w:r>
            <w:r w:rsidR="00B833E1">
              <w:rPr>
                <w:sz w:val="20"/>
              </w:rPr>
              <w:t xml:space="preserve"> </w:t>
            </w:r>
          </w:p>
        </w:tc>
        <w:tc>
          <w:tcPr>
            <w:tcW w:w="27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42161" w:rsidRDefault="001A6D40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Usually prepared with assignments and required materials</w:t>
            </w:r>
          </w:p>
          <w:p w:rsidR="001A6D40" w:rsidRPr="009B0ED9" w:rsidRDefault="001A6D40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Expresses basic foundational knowledge pertaining to class discussions</w:t>
            </w:r>
          </w:p>
        </w:tc>
        <w:tc>
          <w:tcPr>
            <w:tcW w:w="272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42161" w:rsidRDefault="001A6D40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Seldom prepared with assignment</w:t>
            </w:r>
            <w:r w:rsidR="005B4001">
              <w:rPr>
                <w:sz w:val="20"/>
              </w:rPr>
              <w:t>s</w:t>
            </w:r>
            <w:r>
              <w:rPr>
                <w:sz w:val="20"/>
              </w:rPr>
              <w:t xml:space="preserve"> and required materials</w:t>
            </w:r>
          </w:p>
          <w:p w:rsidR="001A6D40" w:rsidRPr="009B0ED9" w:rsidRDefault="001A6D40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Expresses limited foundational knowledge pertaining to class discussions</w:t>
            </w:r>
          </w:p>
        </w:tc>
        <w:tc>
          <w:tcPr>
            <w:tcW w:w="272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42161" w:rsidRDefault="001A6D40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Consistently unprepared for class</w:t>
            </w:r>
          </w:p>
          <w:p w:rsidR="001A6D40" w:rsidRPr="009B0ED9" w:rsidRDefault="001A6D40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Expresses no relevant foundational knowledge</w:t>
            </w:r>
          </w:p>
        </w:tc>
      </w:tr>
      <w:tr w:rsidR="00BE2D2B" w:rsidRPr="007B1705">
        <w:trPr>
          <w:trHeight w:val="469"/>
        </w:trPr>
        <w:tc>
          <w:tcPr>
            <w:tcW w:w="1672" w:type="dxa"/>
            <w:shd w:val="clear" w:color="auto" w:fill="auto"/>
            <w:vAlign w:val="center"/>
          </w:tcPr>
          <w:p w:rsidR="004065FE" w:rsidRPr="005B4001" w:rsidRDefault="001A6D40">
            <w:pPr>
              <w:rPr>
                <w:b/>
                <w:szCs w:val="24"/>
              </w:rPr>
            </w:pPr>
            <w:r w:rsidRPr="005B4001">
              <w:rPr>
                <w:b/>
                <w:szCs w:val="24"/>
              </w:rPr>
              <w:t>Attitude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4065FE" w:rsidRPr="004065FE" w:rsidRDefault="001A6D40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142161">
              <w:rPr>
                <w:sz w:val="20"/>
              </w:rPr>
              <w:t>5</w:t>
            </w:r>
            <w:r w:rsidR="001E3CC1">
              <w:rPr>
                <w:sz w:val="20"/>
              </w:rPr>
              <w:t>%</w:t>
            </w:r>
          </w:p>
        </w:tc>
        <w:tc>
          <w:tcPr>
            <w:tcW w:w="272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42161" w:rsidRDefault="001A6D40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Consistently positive, cooperative attitude during class</w:t>
            </w:r>
          </w:p>
          <w:p w:rsidR="001A6D40" w:rsidRPr="009B0ED9" w:rsidRDefault="001A6D40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Always supportive of other students’ ideas</w:t>
            </w:r>
          </w:p>
        </w:tc>
        <w:tc>
          <w:tcPr>
            <w:tcW w:w="27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42161" w:rsidRDefault="001A6D40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Usually positive and cooperative with classroom projects and discussions</w:t>
            </w:r>
          </w:p>
          <w:p w:rsidR="001A6D40" w:rsidRPr="009B0ED9" w:rsidRDefault="001A6D40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Often supportive of other students’ ideas</w:t>
            </w:r>
          </w:p>
        </w:tc>
        <w:tc>
          <w:tcPr>
            <w:tcW w:w="272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42161" w:rsidRDefault="001A6D40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Seldom actively participates in classroom projects and discussions</w:t>
            </w:r>
          </w:p>
          <w:p w:rsidR="001A6D40" w:rsidRPr="009B0ED9" w:rsidRDefault="001A6D40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Sometimes supportive of other students’ ideas</w:t>
            </w:r>
          </w:p>
        </w:tc>
        <w:tc>
          <w:tcPr>
            <w:tcW w:w="272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42161" w:rsidRDefault="001A6D40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Rarely if ever participates in classroom projects and discussions</w:t>
            </w:r>
          </w:p>
          <w:p w:rsidR="001A6D40" w:rsidRPr="009B0ED9" w:rsidRDefault="001A6D40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Occasional disruptive behavior</w:t>
            </w:r>
          </w:p>
        </w:tc>
      </w:tr>
    </w:tbl>
    <w:p w:rsidR="001B08E3" w:rsidRPr="008D4ECA" w:rsidRDefault="001B08E3" w:rsidP="001B08E3">
      <w:pPr>
        <w:rPr>
          <w:sz w:val="16"/>
          <w:szCs w:val="16"/>
        </w:rPr>
      </w:pPr>
    </w:p>
    <w:p w:rsidR="00875EE8" w:rsidRPr="008D4ECA" w:rsidRDefault="00875EE8" w:rsidP="001B08E3">
      <w:pPr>
        <w:rPr>
          <w:sz w:val="16"/>
          <w:szCs w:val="16"/>
        </w:rPr>
      </w:pPr>
    </w:p>
    <w:p w:rsidR="00A47623" w:rsidRPr="005B4001" w:rsidRDefault="005B4001" w:rsidP="001B08E3">
      <w:pPr>
        <w:rPr>
          <w:szCs w:val="24"/>
          <w:u w:val="double"/>
        </w:rPr>
      </w:pPr>
      <w:r>
        <w:rPr>
          <w:rFonts w:hint="cs"/>
        </w:rPr>
        <w:t xml:space="preserve">Assignment </w:t>
      </w:r>
      <w:proofErr w:type="gramStart"/>
      <w:r>
        <w:rPr>
          <w:rFonts w:hint="cs"/>
        </w:rPr>
        <w:t>Score  _</w:t>
      </w:r>
      <w:proofErr w:type="gramEnd"/>
      <w:r>
        <w:rPr>
          <w:rFonts w:hint="cs"/>
        </w:rPr>
        <w:t xml:space="preserve">_____________     </w:t>
      </w:r>
      <w:r>
        <w:rPr>
          <w:rFonts w:hint="cs"/>
          <w:b/>
          <w:sz w:val="28"/>
          <w:szCs w:val="28"/>
        </w:rPr>
        <w:t>+</w:t>
      </w:r>
      <w:r>
        <w:rPr>
          <w:rFonts w:hint="cs"/>
        </w:rPr>
        <w:t xml:space="preserve">     Beyonder/Bonus  ______________     </w:t>
      </w:r>
      <w:r>
        <w:rPr>
          <w:rFonts w:hint="cs"/>
          <w:b/>
          <w:sz w:val="28"/>
          <w:szCs w:val="28"/>
        </w:rPr>
        <w:t>=</w:t>
      </w:r>
      <w:r>
        <w:rPr>
          <w:rFonts w:hint="cs"/>
        </w:rPr>
        <w:tab/>
        <w:t xml:space="preserve">Final Score  </w:t>
      </w:r>
      <w:r>
        <w:rPr>
          <w:rFonts w:hint="cs"/>
          <w:szCs w:val="24"/>
          <w:u w:val="double"/>
        </w:rPr>
        <w:t xml:space="preserve"> ________________</w:t>
      </w:r>
    </w:p>
    <w:sectPr w:rsidR="00A47623" w:rsidRPr="005B4001" w:rsidSect="00FB527B">
      <w:pgSz w:w="15840" w:h="12240" w:orient="landscape"/>
      <w:pgMar w:top="1440" w:right="1440" w:bottom="126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9CF" w:rsidRDefault="00D579CF">
      <w:r>
        <w:separator/>
      </w:r>
    </w:p>
  </w:endnote>
  <w:endnote w:type="continuationSeparator" w:id="0">
    <w:p w:rsidR="00D579CF" w:rsidRDefault="00D57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TMed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9CF" w:rsidRDefault="00D579CF">
      <w:r>
        <w:separator/>
      </w:r>
    </w:p>
  </w:footnote>
  <w:footnote w:type="continuationSeparator" w:id="0">
    <w:p w:rsidR="00D579CF" w:rsidRDefault="00D57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02808"/>
    <w:multiLevelType w:val="hybridMultilevel"/>
    <w:tmpl w:val="89868522"/>
    <w:lvl w:ilvl="0" w:tplc="06706A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811CF1"/>
    <w:multiLevelType w:val="hybridMultilevel"/>
    <w:tmpl w:val="2B1AF714"/>
    <w:lvl w:ilvl="0" w:tplc="06706A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grammar="clean"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705"/>
    <w:rsid w:val="00017EEE"/>
    <w:rsid w:val="00072717"/>
    <w:rsid w:val="000F45DE"/>
    <w:rsid w:val="001418E4"/>
    <w:rsid w:val="00142161"/>
    <w:rsid w:val="001A6D40"/>
    <w:rsid w:val="001B08E3"/>
    <w:rsid w:val="001D0A11"/>
    <w:rsid w:val="001E3CC1"/>
    <w:rsid w:val="00221498"/>
    <w:rsid w:val="002352B6"/>
    <w:rsid w:val="002B5E9C"/>
    <w:rsid w:val="002D03C3"/>
    <w:rsid w:val="0033069B"/>
    <w:rsid w:val="003D6EC4"/>
    <w:rsid w:val="003F1795"/>
    <w:rsid w:val="004065FE"/>
    <w:rsid w:val="00427C9F"/>
    <w:rsid w:val="004459FD"/>
    <w:rsid w:val="0048228E"/>
    <w:rsid w:val="004D66C4"/>
    <w:rsid w:val="00530250"/>
    <w:rsid w:val="005471EA"/>
    <w:rsid w:val="005B0281"/>
    <w:rsid w:val="005B1842"/>
    <w:rsid w:val="005B4001"/>
    <w:rsid w:val="00605B0E"/>
    <w:rsid w:val="00622C43"/>
    <w:rsid w:val="006B5A1E"/>
    <w:rsid w:val="006E1E50"/>
    <w:rsid w:val="007109E7"/>
    <w:rsid w:val="00760DD0"/>
    <w:rsid w:val="00786388"/>
    <w:rsid w:val="007E1C69"/>
    <w:rsid w:val="0081146C"/>
    <w:rsid w:val="00830DAE"/>
    <w:rsid w:val="00875EE8"/>
    <w:rsid w:val="00892956"/>
    <w:rsid w:val="008B034F"/>
    <w:rsid w:val="008D3E7E"/>
    <w:rsid w:val="008D4ECA"/>
    <w:rsid w:val="00971D12"/>
    <w:rsid w:val="009B0ED9"/>
    <w:rsid w:val="00A075FC"/>
    <w:rsid w:val="00A47623"/>
    <w:rsid w:val="00B1019D"/>
    <w:rsid w:val="00B3119D"/>
    <w:rsid w:val="00B34FDA"/>
    <w:rsid w:val="00B77AC6"/>
    <w:rsid w:val="00B833E1"/>
    <w:rsid w:val="00BB5BC8"/>
    <w:rsid w:val="00BE2D2B"/>
    <w:rsid w:val="00C22CDC"/>
    <w:rsid w:val="00D579CF"/>
    <w:rsid w:val="00D74940"/>
    <w:rsid w:val="00DF0C00"/>
    <w:rsid w:val="00ED1C06"/>
    <w:rsid w:val="00F93D4B"/>
    <w:rsid w:val="00FB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ellTMed" w:hAnsi="BellTMed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B1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34F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4FD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 for Film Presentation</vt:lpstr>
    </vt:vector>
  </TitlesOfParts>
  <Company>CCFCS-TTU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for Film Presentation</dc:title>
  <dc:creator>Arlene Spearman</dc:creator>
  <cp:lastModifiedBy>Craig</cp:lastModifiedBy>
  <cp:revision>2</cp:revision>
  <cp:lastPrinted>2005-12-15T21:01:00Z</cp:lastPrinted>
  <dcterms:created xsi:type="dcterms:W3CDTF">2012-06-18T12:33:00Z</dcterms:created>
  <dcterms:modified xsi:type="dcterms:W3CDTF">2012-06-18T12:33:00Z</dcterms:modified>
</cp:coreProperties>
</file>